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7F9" w:rsidRDefault="007977F9" w:rsidP="007977F9">
      <w:pPr>
        <w:pStyle w:val="Heading1"/>
      </w:pPr>
      <w:bookmarkStart w:id="0" w:name="_Toc109280715"/>
      <w:r>
        <w:t>ABSTRAK</w:t>
      </w:r>
      <w:bookmarkEnd w:id="0"/>
    </w:p>
    <w:p w:rsidR="007977F9" w:rsidRDefault="007977F9" w:rsidP="007977F9">
      <w:pPr>
        <w:rPr>
          <w:b/>
          <w:szCs w:val="24"/>
        </w:rPr>
      </w:pPr>
    </w:p>
    <w:p w:rsidR="007977F9" w:rsidRDefault="007977F9" w:rsidP="007977F9">
      <w:pPr>
        <w:spacing w:line="240" w:lineRule="auto"/>
        <w:jc w:val="both"/>
        <w:rPr>
          <w:szCs w:val="24"/>
        </w:rPr>
      </w:pPr>
      <w:proofErr w:type="spellStart"/>
      <w:r>
        <w:rPr>
          <w:b/>
          <w:szCs w:val="24"/>
        </w:rPr>
        <w:t>Yudmianti</w:t>
      </w:r>
      <w:proofErr w:type="spellEnd"/>
      <w:r>
        <w:rPr>
          <w:b/>
          <w:szCs w:val="24"/>
        </w:rPr>
        <w:t xml:space="preserve">, Siti </w:t>
      </w:r>
      <w:proofErr w:type="spellStart"/>
      <w:r>
        <w:rPr>
          <w:b/>
          <w:szCs w:val="24"/>
        </w:rPr>
        <w:t>Vitandari</w:t>
      </w:r>
      <w:proofErr w:type="spellEnd"/>
      <w:r>
        <w:rPr>
          <w:szCs w:val="24"/>
        </w:rPr>
        <w:t xml:space="preserve">. 2022. “Akulturasi Budaya Bugis dan Makassar dalam Novel </w:t>
      </w:r>
      <w:r>
        <w:rPr>
          <w:i/>
          <w:szCs w:val="24"/>
        </w:rPr>
        <w:t xml:space="preserve">Lakuna </w:t>
      </w:r>
      <w:r>
        <w:rPr>
          <w:szCs w:val="24"/>
        </w:rPr>
        <w:t xml:space="preserve">Karya </w:t>
      </w:r>
      <w:proofErr w:type="spellStart"/>
      <w:r>
        <w:rPr>
          <w:szCs w:val="24"/>
        </w:rPr>
        <w:t>Khrisna</w:t>
      </w:r>
      <w:proofErr w:type="spellEnd"/>
      <w:r>
        <w:rPr>
          <w:szCs w:val="24"/>
        </w:rPr>
        <w:t xml:space="preserve"> </w:t>
      </w:r>
      <w:proofErr w:type="spellStart"/>
      <w:r>
        <w:rPr>
          <w:szCs w:val="24"/>
        </w:rPr>
        <w:t>Pabichara</w:t>
      </w:r>
      <w:proofErr w:type="spellEnd"/>
      <w:r>
        <w:rPr>
          <w:szCs w:val="24"/>
        </w:rPr>
        <w:t xml:space="preserve"> (Kajian Semiotik Charles Sanders Peirce)”. Pendidikan Bahasa Indonesia, Fakultas Keguruan dan Ilmu Pendidikan, Universitas Peradaban. Dosen Pembimbing: </w:t>
      </w:r>
      <w:proofErr w:type="spellStart"/>
      <w:r>
        <w:rPr>
          <w:szCs w:val="24"/>
        </w:rPr>
        <w:t>Mulasih</w:t>
      </w:r>
      <w:proofErr w:type="spellEnd"/>
      <w:r>
        <w:rPr>
          <w:szCs w:val="24"/>
        </w:rPr>
        <w:t xml:space="preserve">, </w:t>
      </w:r>
      <w:proofErr w:type="spellStart"/>
      <w:r>
        <w:rPr>
          <w:szCs w:val="24"/>
        </w:rPr>
        <w:t>M.Pd</w:t>
      </w:r>
      <w:proofErr w:type="spellEnd"/>
      <w:r>
        <w:rPr>
          <w:szCs w:val="24"/>
        </w:rPr>
        <w:t>.</w:t>
      </w:r>
    </w:p>
    <w:p w:rsidR="007977F9" w:rsidRDefault="007977F9" w:rsidP="007977F9">
      <w:pPr>
        <w:spacing w:line="240" w:lineRule="auto"/>
        <w:jc w:val="both"/>
        <w:rPr>
          <w:szCs w:val="24"/>
        </w:rPr>
      </w:pPr>
    </w:p>
    <w:p w:rsidR="007977F9" w:rsidRPr="003E7997" w:rsidRDefault="007977F9" w:rsidP="007977F9">
      <w:pPr>
        <w:spacing w:line="240" w:lineRule="auto"/>
        <w:jc w:val="both"/>
        <w:rPr>
          <w:b/>
          <w:szCs w:val="24"/>
        </w:rPr>
      </w:pPr>
      <w:r w:rsidRPr="003E7997">
        <w:rPr>
          <w:b/>
          <w:szCs w:val="24"/>
        </w:rPr>
        <w:t>Kata kunci: novel, semiotik, akulturasi budaya</w:t>
      </w:r>
    </w:p>
    <w:p w:rsidR="007977F9" w:rsidRPr="003E7997" w:rsidRDefault="007977F9" w:rsidP="007977F9">
      <w:pPr>
        <w:jc w:val="both"/>
        <w:rPr>
          <w:szCs w:val="24"/>
        </w:rPr>
      </w:pPr>
    </w:p>
    <w:p w:rsidR="007977F9" w:rsidRDefault="007977F9" w:rsidP="007977F9">
      <w:pPr>
        <w:spacing w:line="240" w:lineRule="auto"/>
        <w:jc w:val="both"/>
        <w:rPr>
          <w:szCs w:val="24"/>
        </w:rPr>
      </w:pPr>
      <w:r>
        <w:rPr>
          <w:szCs w:val="24"/>
        </w:rPr>
        <w:t>Latar belakang penelitian ini ialah a</w:t>
      </w:r>
      <w:r w:rsidRPr="00C40DB7">
        <w:rPr>
          <w:szCs w:val="24"/>
        </w:rPr>
        <w:t>kulturasi budaya bisa terjadi atas berbagai sebab dan dalam berbagai bentuk. Bisa dalam bentuk bahasa, kegiatan budaya, dan lainnya. Me</w:t>
      </w:r>
      <w:r>
        <w:rPr>
          <w:szCs w:val="24"/>
        </w:rPr>
        <w:t>nunjukkan akulturasi budaya termasuk</w:t>
      </w:r>
      <w:r w:rsidRPr="00C40DB7">
        <w:rPr>
          <w:szCs w:val="24"/>
        </w:rPr>
        <w:t xml:space="preserve"> salah satu kegiatan memelihara budaya. Melalui novel, seorang penulis bisa memasukkan unsur akulturasi budaya suatu daerah sehingga bisa dipelajari darinya akulturasi budaya yang terjadi antara dua kebudayaan. Novel berjudul </w:t>
      </w:r>
      <w:r w:rsidRPr="00C40DB7">
        <w:rPr>
          <w:i/>
          <w:szCs w:val="24"/>
        </w:rPr>
        <w:t>Lakuna</w:t>
      </w:r>
      <w:r w:rsidRPr="00C40DB7">
        <w:rPr>
          <w:szCs w:val="24"/>
        </w:rPr>
        <w:t xml:space="preserve"> karya </w:t>
      </w:r>
      <w:proofErr w:type="spellStart"/>
      <w:r w:rsidRPr="00C40DB7">
        <w:rPr>
          <w:szCs w:val="24"/>
        </w:rPr>
        <w:t>Khrisna</w:t>
      </w:r>
      <w:proofErr w:type="spellEnd"/>
      <w:r w:rsidRPr="00C40DB7">
        <w:rPr>
          <w:szCs w:val="24"/>
        </w:rPr>
        <w:t xml:space="preserve"> </w:t>
      </w:r>
      <w:proofErr w:type="spellStart"/>
      <w:r w:rsidRPr="00C40DB7">
        <w:rPr>
          <w:szCs w:val="24"/>
        </w:rPr>
        <w:t>Pabichara</w:t>
      </w:r>
      <w:proofErr w:type="spellEnd"/>
      <w:r w:rsidRPr="00C40DB7">
        <w:rPr>
          <w:szCs w:val="24"/>
        </w:rPr>
        <w:t xml:space="preserve"> </w:t>
      </w:r>
      <w:r w:rsidRPr="00C40DB7">
        <w:rPr>
          <w:szCs w:val="24"/>
        </w:rPr>
        <w:fldChar w:fldCharType="begin" w:fldLock="1"/>
      </w:r>
      <w:r w:rsidRPr="00C40DB7">
        <w:rPr>
          <w:szCs w:val="24"/>
        </w:rPr>
        <w:instrText>ADDIN CSL_CITATION {"citationItems":[{"id":"ITEM-1","itemData":{"author":[{"dropping-particle":"","family":"Pabichara","given":"Khrisna","non-dropping-particle":"","parse-names":false,"suffix":""}],"id":"ITEM-1","issued":{"date-parts":[["2021"]]},"number-of-pages":"336","publisher":"Diva Press","publisher-place":"Yogyakarta","title":"Lakuna","type":"book"},"uris":["http://www.mendeley.com/documents/?uuid=81ce9308-fc9d-42ec-a81f-51728ef3b3bb"]}],"mendeley":{"formattedCitation":"(Pabichara, 2021)","manualFormatting":"(2021)","plainTextFormattedCitation":"(Pabichara, 2021)","previouslyFormattedCitation":"(Pabichara, 2021)"},"properties":{"noteIndex":0},"schema":"https://github.com/citation-style-language/schema/raw/master/csl-citation.json"}</w:instrText>
      </w:r>
      <w:r w:rsidRPr="00C40DB7">
        <w:rPr>
          <w:szCs w:val="24"/>
        </w:rPr>
        <w:fldChar w:fldCharType="separate"/>
      </w:r>
      <w:r w:rsidRPr="00C40DB7">
        <w:rPr>
          <w:noProof/>
          <w:szCs w:val="24"/>
        </w:rPr>
        <w:t>(2021)</w:t>
      </w:r>
      <w:r w:rsidRPr="00C40DB7">
        <w:rPr>
          <w:szCs w:val="24"/>
        </w:rPr>
        <w:fldChar w:fldCharType="end"/>
      </w:r>
      <w:r w:rsidRPr="00C40DB7">
        <w:rPr>
          <w:szCs w:val="24"/>
        </w:rPr>
        <w:t xml:space="preserve"> merupakan salah satu novel yang memuat akulturasi budaya Bugis dan Makassar. </w:t>
      </w:r>
      <w:r>
        <w:rPr>
          <w:szCs w:val="24"/>
        </w:rPr>
        <w:t xml:space="preserve">Penelitian ini bertujuan untuk </w:t>
      </w:r>
      <w:r w:rsidRPr="004D6965">
        <w:rPr>
          <w:szCs w:val="24"/>
        </w:rPr>
        <w:t xml:space="preserve">mendeskripsikan unsur intrinsik novel </w:t>
      </w:r>
      <w:r w:rsidRPr="004D6965">
        <w:rPr>
          <w:i/>
          <w:szCs w:val="24"/>
        </w:rPr>
        <w:t>Lakuna</w:t>
      </w:r>
      <w:r w:rsidRPr="004D6965">
        <w:rPr>
          <w:szCs w:val="24"/>
        </w:rPr>
        <w:t xml:space="preserve"> karya </w:t>
      </w:r>
      <w:proofErr w:type="spellStart"/>
      <w:r w:rsidRPr="004D6965">
        <w:rPr>
          <w:szCs w:val="24"/>
        </w:rPr>
        <w:t>Khrisna</w:t>
      </w:r>
      <w:proofErr w:type="spellEnd"/>
      <w:r w:rsidRPr="004D6965">
        <w:rPr>
          <w:szCs w:val="24"/>
        </w:rPr>
        <w:t xml:space="preserve"> </w:t>
      </w:r>
      <w:proofErr w:type="spellStart"/>
      <w:r w:rsidRPr="004D6965">
        <w:rPr>
          <w:szCs w:val="24"/>
        </w:rPr>
        <w:t>Pabichara</w:t>
      </w:r>
      <w:proofErr w:type="spellEnd"/>
      <w:r w:rsidRPr="004D6965">
        <w:rPr>
          <w:szCs w:val="24"/>
        </w:rPr>
        <w:t xml:space="preserve"> dan mendeskripsikan akulturasi budaya Bugis dan Makassar dalam novel </w:t>
      </w:r>
      <w:r>
        <w:rPr>
          <w:szCs w:val="24"/>
        </w:rPr>
        <w:t>ini</w:t>
      </w:r>
      <w:r w:rsidRPr="004D6965">
        <w:rPr>
          <w:szCs w:val="24"/>
        </w:rPr>
        <w:t>.</w:t>
      </w:r>
      <w:r>
        <w:rPr>
          <w:szCs w:val="24"/>
        </w:rPr>
        <w:t xml:space="preserve"> Pendekatan yang digunakan dalam penelitian ini adalah pendekatan semiotik Charles Sanders Peirce. Metode yang digunakan dalam penelitian ini yaitu deskriptif analisis. Teknik pengumpulan data yang digunakan adalah teknik baca dan catat. Hasil penelitian menunjukkan bahwa unsur intrinsik novel ini meliputi tema adalah cinta dan budaya, alur yang digunakan ialah alur maju, terdapat 33 tokoh, latar tempat Kota Makassar, latar waktu zaman sekarang, latar sosial-budaya perilaku kehidupan sosial dan budaya Suku Bugis dan Makassar serta menggunakan sudut pandang orang ketiga mahatahu. Ditemukan tanda akulturasi budaya Bugis dan Makassar </w:t>
      </w:r>
      <w:proofErr w:type="spellStart"/>
      <w:r w:rsidRPr="00F82A16">
        <w:rPr>
          <w:i/>
          <w:szCs w:val="24"/>
        </w:rPr>
        <w:t>qualisign</w:t>
      </w:r>
      <w:proofErr w:type="spellEnd"/>
      <w:r w:rsidRPr="006736AA">
        <w:rPr>
          <w:szCs w:val="24"/>
        </w:rPr>
        <w:t xml:space="preserve"> terdapat 6 kutipan, </w:t>
      </w:r>
      <w:r w:rsidRPr="00F82A16">
        <w:rPr>
          <w:i/>
          <w:szCs w:val="24"/>
        </w:rPr>
        <w:t xml:space="preserve">iconic </w:t>
      </w:r>
      <w:proofErr w:type="spellStart"/>
      <w:r w:rsidRPr="00F82A16">
        <w:rPr>
          <w:i/>
          <w:szCs w:val="24"/>
        </w:rPr>
        <w:t>sinsign</w:t>
      </w:r>
      <w:proofErr w:type="spellEnd"/>
      <w:r w:rsidRPr="006736AA">
        <w:rPr>
          <w:szCs w:val="24"/>
        </w:rPr>
        <w:t xml:space="preserve"> terdapat 5 kutipan, </w:t>
      </w:r>
      <w:proofErr w:type="spellStart"/>
      <w:r w:rsidRPr="00F82A16">
        <w:rPr>
          <w:i/>
          <w:szCs w:val="24"/>
        </w:rPr>
        <w:t>rhematic</w:t>
      </w:r>
      <w:proofErr w:type="spellEnd"/>
      <w:r w:rsidRPr="00F82A16">
        <w:rPr>
          <w:i/>
          <w:szCs w:val="24"/>
        </w:rPr>
        <w:t xml:space="preserve"> indexical </w:t>
      </w:r>
      <w:proofErr w:type="spellStart"/>
      <w:r w:rsidRPr="00F82A16">
        <w:rPr>
          <w:i/>
          <w:szCs w:val="24"/>
        </w:rPr>
        <w:t>sinsign</w:t>
      </w:r>
      <w:proofErr w:type="spellEnd"/>
      <w:r w:rsidRPr="006736AA">
        <w:rPr>
          <w:szCs w:val="24"/>
        </w:rPr>
        <w:t xml:space="preserve"> terdapat 5 kutipan, </w:t>
      </w:r>
      <w:proofErr w:type="spellStart"/>
      <w:r w:rsidRPr="00F82A16">
        <w:rPr>
          <w:i/>
          <w:szCs w:val="24"/>
        </w:rPr>
        <w:t>dicent</w:t>
      </w:r>
      <w:proofErr w:type="spellEnd"/>
      <w:r w:rsidRPr="00F82A16">
        <w:rPr>
          <w:i/>
          <w:szCs w:val="24"/>
        </w:rPr>
        <w:t xml:space="preserve"> </w:t>
      </w:r>
      <w:proofErr w:type="spellStart"/>
      <w:r w:rsidRPr="00F82A16">
        <w:rPr>
          <w:i/>
          <w:szCs w:val="24"/>
        </w:rPr>
        <w:t>sinsign</w:t>
      </w:r>
      <w:proofErr w:type="spellEnd"/>
      <w:r w:rsidRPr="006736AA">
        <w:rPr>
          <w:szCs w:val="24"/>
        </w:rPr>
        <w:t xml:space="preserve"> terdapat 2 kutipan, </w:t>
      </w:r>
      <w:r w:rsidRPr="00F82A16">
        <w:rPr>
          <w:i/>
          <w:szCs w:val="24"/>
        </w:rPr>
        <w:t xml:space="preserve">iconic </w:t>
      </w:r>
      <w:proofErr w:type="spellStart"/>
      <w:r w:rsidRPr="00F82A16">
        <w:rPr>
          <w:i/>
          <w:szCs w:val="24"/>
        </w:rPr>
        <w:t>legisign</w:t>
      </w:r>
      <w:proofErr w:type="spellEnd"/>
      <w:r w:rsidRPr="006736AA">
        <w:rPr>
          <w:szCs w:val="24"/>
        </w:rPr>
        <w:t xml:space="preserve"> terdapat 10 kutipan, </w:t>
      </w:r>
      <w:proofErr w:type="spellStart"/>
      <w:r w:rsidRPr="00F82A16">
        <w:rPr>
          <w:i/>
          <w:szCs w:val="24"/>
        </w:rPr>
        <w:t>rhematic</w:t>
      </w:r>
      <w:proofErr w:type="spellEnd"/>
      <w:r w:rsidRPr="00F82A16">
        <w:rPr>
          <w:i/>
          <w:szCs w:val="24"/>
        </w:rPr>
        <w:t xml:space="preserve"> indexical </w:t>
      </w:r>
      <w:proofErr w:type="spellStart"/>
      <w:r w:rsidRPr="00F82A16">
        <w:rPr>
          <w:i/>
          <w:szCs w:val="24"/>
        </w:rPr>
        <w:t>legisign</w:t>
      </w:r>
      <w:proofErr w:type="spellEnd"/>
      <w:r w:rsidRPr="006736AA">
        <w:rPr>
          <w:szCs w:val="24"/>
        </w:rPr>
        <w:t xml:space="preserve"> terdapat 8 kutipan, </w:t>
      </w:r>
      <w:proofErr w:type="spellStart"/>
      <w:r w:rsidRPr="00F82A16">
        <w:rPr>
          <w:i/>
          <w:szCs w:val="24"/>
        </w:rPr>
        <w:t>dicent</w:t>
      </w:r>
      <w:proofErr w:type="spellEnd"/>
      <w:r w:rsidRPr="00F82A16">
        <w:rPr>
          <w:i/>
          <w:szCs w:val="24"/>
        </w:rPr>
        <w:t xml:space="preserve"> indexical </w:t>
      </w:r>
      <w:proofErr w:type="spellStart"/>
      <w:r w:rsidRPr="00F82A16">
        <w:rPr>
          <w:i/>
          <w:szCs w:val="24"/>
        </w:rPr>
        <w:t>legisign</w:t>
      </w:r>
      <w:proofErr w:type="spellEnd"/>
      <w:r w:rsidRPr="006736AA">
        <w:rPr>
          <w:szCs w:val="24"/>
        </w:rPr>
        <w:t xml:space="preserve"> terdapat 2 kutipan, </w:t>
      </w:r>
      <w:proofErr w:type="spellStart"/>
      <w:r w:rsidRPr="00F82A16">
        <w:rPr>
          <w:i/>
          <w:szCs w:val="24"/>
        </w:rPr>
        <w:t>rhematic</w:t>
      </w:r>
      <w:proofErr w:type="spellEnd"/>
      <w:r w:rsidRPr="00F82A16">
        <w:rPr>
          <w:i/>
          <w:szCs w:val="24"/>
        </w:rPr>
        <w:t xml:space="preserve"> symbol</w:t>
      </w:r>
      <w:r w:rsidRPr="006736AA">
        <w:rPr>
          <w:szCs w:val="24"/>
        </w:rPr>
        <w:t xml:space="preserve"> atau </w:t>
      </w:r>
      <w:r w:rsidRPr="00F82A16">
        <w:rPr>
          <w:i/>
          <w:szCs w:val="24"/>
        </w:rPr>
        <w:t xml:space="preserve">symbolic </w:t>
      </w:r>
      <w:proofErr w:type="spellStart"/>
      <w:r w:rsidRPr="00F82A16">
        <w:rPr>
          <w:i/>
          <w:szCs w:val="24"/>
        </w:rPr>
        <w:t>rheme</w:t>
      </w:r>
      <w:proofErr w:type="spellEnd"/>
      <w:r w:rsidRPr="006736AA">
        <w:rPr>
          <w:szCs w:val="24"/>
        </w:rPr>
        <w:t xml:space="preserve"> terdapat 19 kutipan, </w:t>
      </w:r>
      <w:proofErr w:type="spellStart"/>
      <w:r w:rsidRPr="00F82A16">
        <w:rPr>
          <w:i/>
          <w:szCs w:val="24"/>
        </w:rPr>
        <w:t>dicent</w:t>
      </w:r>
      <w:proofErr w:type="spellEnd"/>
      <w:r w:rsidRPr="00F82A16">
        <w:rPr>
          <w:i/>
          <w:szCs w:val="24"/>
        </w:rPr>
        <w:t xml:space="preserve"> symbol</w:t>
      </w:r>
      <w:r w:rsidRPr="006736AA">
        <w:rPr>
          <w:szCs w:val="24"/>
        </w:rPr>
        <w:t xml:space="preserve"> atau </w:t>
      </w:r>
      <w:r w:rsidRPr="00F82A16">
        <w:rPr>
          <w:i/>
          <w:szCs w:val="24"/>
        </w:rPr>
        <w:t>proposition</w:t>
      </w:r>
      <w:r w:rsidRPr="006736AA">
        <w:rPr>
          <w:szCs w:val="24"/>
        </w:rPr>
        <w:t xml:space="preserve"> terdapat 3 kutipan, dan </w:t>
      </w:r>
      <w:r w:rsidRPr="00F82A16">
        <w:rPr>
          <w:i/>
          <w:szCs w:val="24"/>
        </w:rPr>
        <w:t>argument</w:t>
      </w:r>
      <w:r w:rsidRPr="006736AA">
        <w:rPr>
          <w:szCs w:val="24"/>
        </w:rPr>
        <w:t xml:space="preserve"> terdapat 5 kutipan.</w:t>
      </w:r>
      <w:r>
        <w:rPr>
          <w:szCs w:val="24"/>
        </w:rPr>
        <w:t xml:space="preserve"> </w:t>
      </w:r>
    </w:p>
    <w:p w:rsidR="007977F9" w:rsidRDefault="007977F9" w:rsidP="007977F9">
      <w:pPr>
        <w:spacing w:line="240" w:lineRule="auto"/>
        <w:jc w:val="both"/>
        <w:rPr>
          <w:szCs w:val="24"/>
        </w:rPr>
      </w:pPr>
    </w:p>
    <w:p w:rsidR="007977F9" w:rsidRDefault="007977F9" w:rsidP="007977F9">
      <w:pPr>
        <w:spacing w:line="240" w:lineRule="auto"/>
        <w:jc w:val="both"/>
        <w:rPr>
          <w:szCs w:val="24"/>
        </w:rPr>
      </w:pPr>
    </w:p>
    <w:p w:rsidR="007977F9" w:rsidRDefault="007977F9" w:rsidP="007977F9">
      <w:pPr>
        <w:rPr>
          <w:szCs w:val="24"/>
        </w:rPr>
      </w:pPr>
      <w:bookmarkStart w:id="1" w:name="_GoBack"/>
      <w:bookmarkEnd w:id="1"/>
      <w:r>
        <w:rPr>
          <w:szCs w:val="24"/>
        </w:rPr>
        <w:br w:type="page"/>
      </w:r>
    </w:p>
    <w:p w:rsidR="007977F9" w:rsidRPr="008E1B97" w:rsidRDefault="007977F9" w:rsidP="007977F9">
      <w:pPr>
        <w:pStyle w:val="Heading1"/>
        <w:rPr>
          <w:i/>
          <w:lang w:val="en-IN" w:eastAsia="en-IN"/>
        </w:rPr>
      </w:pPr>
      <w:bookmarkStart w:id="2" w:name="_Toc109280716"/>
      <w:r w:rsidRPr="008E1B97">
        <w:rPr>
          <w:i/>
          <w:lang w:val="en-IN" w:eastAsia="en-IN"/>
        </w:rPr>
        <w:lastRenderedPageBreak/>
        <w:t>ABSTRACT</w:t>
      </w:r>
      <w:bookmarkEnd w:id="2"/>
    </w:p>
    <w:p w:rsidR="007977F9" w:rsidRPr="00102B47" w:rsidRDefault="007977F9" w:rsidP="007977F9">
      <w:pPr>
        <w:jc w:val="both"/>
        <w:rPr>
          <w:szCs w:val="24"/>
          <w:lang w:val="en-IN" w:eastAsia="en-IN"/>
        </w:rPr>
      </w:pPr>
      <w:r w:rsidRPr="00102B47">
        <w:rPr>
          <w:b/>
          <w:bCs/>
          <w:color w:val="000000"/>
          <w:szCs w:val="24"/>
          <w:lang w:val="en-IN" w:eastAsia="en-IN"/>
        </w:rPr>
        <w:t> </w:t>
      </w:r>
    </w:p>
    <w:p w:rsidR="007977F9" w:rsidRPr="00E50C15" w:rsidRDefault="007977F9" w:rsidP="007977F9">
      <w:pPr>
        <w:spacing w:line="240" w:lineRule="auto"/>
        <w:jc w:val="both"/>
        <w:rPr>
          <w:b/>
          <w:bCs/>
          <w:i/>
          <w:color w:val="000000"/>
          <w:szCs w:val="24"/>
          <w:lang w:val="en-IN" w:eastAsia="en-IN"/>
        </w:rPr>
      </w:pPr>
      <w:proofErr w:type="spellStart"/>
      <w:r w:rsidRPr="00E50C15">
        <w:rPr>
          <w:b/>
          <w:bCs/>
          <w:i/>
          <w:color w:val="000000"/>
          <w:szCs w:val="24"/>
          <w:lang w:val="en-IN" w:eastAsia="en-IN"/>
        </w:rPr>
        <w:t>Yudmianti</w:t>
      </w:r>
      <w:proofErr w:type="spellEnd"/>
      <w:r w:rsidRPr="00E50C15">
        <w:rPr>
          <w:b/>
          <w:bCs/>
          <w:i/>
          <w:color w:val="000000"/>
          <w:szCs w:val="24"/>
          <w:lang w:val="en-IN" w:eastAsia="en-IN"/>
        </w:rPr>
        <w:t xml:space="preserve">, Siti </w:t>
      </w:r>
      <w:proofErr w:type="spellStart"/>
      <w:r w:rsidRPr="00E50C15">
        <w:rPr>
          <w:b/>
          <w:bCs/>
          <w:i/>
          <w:color w:val="000000"/>
          <w:szCs w:val="24"/>
          <w:lang w:val="en-IN" w:eastAsia="en-IN"/>
        </w:rPr>
        <w:t>Vitandari</w:t>
      </w:r>
      <w:proofErr w:type="spellEnd"/>
      <w:r w:rsidRPr="00E50C15">
        <w:rPr>
          <w:b/>
          <w:bCs/>
          <w:i/>
          <w:color w:val="000000"/>
          <w:szCs w:val="24"/>
          <w:lang w:val="en-IN" w:eastAsia="en-IN"/>
        </w:rPr>
        <w:t xml:space="preserve">. </w:t>
      </w:r>
      <w:r w:rsidRPr="00E50C15">
        <w:rPr>
          <w:bCs/>
          <w:i/>
          <w:color w:val="000000"/>
          <w:szCs w:val="24"/>
          <w:lang w:val="en-IN" w:eastAsia="en-IN"/>
        </w:rPr>
        <w:t xml:space="preserve">2022. "Acculturation of Bugis and Makassar Cultures in </w:t>
      </w:r>
      <w:proofErr w:type="spellStart"/>
      <w:r w:rsidRPr="00E50C15">
        <w:rPr>
          <w:bCs/>
          <w:i/>
          <w:color w:val="000000"/>
          <w:szCs w:val="24"/>
          <w:lang w:val="en-IN" w:eastAsia="en-IN"/>
        </w:rPr>
        <w:t>Khrisna</w:t>
      </w:r>
      <w:proofErr w:type="spellEnd"/>
      <w:r w:rsidRPr="00E50C15">
        <w:rPr>
          <w:bCs/>
          <w:i/>
          <w:color w:val="000000"/>
          <w:szCs w:val="24"/>
          <w:lang w:val="en-IN" w:eastAsia="en-IN"/>
        </w:rPr>
        <w:t xml:space="preserve"> </w:t>
      </w:r>
      <w:proofErr w:type="spellStart"/>
      <w:r w:rsidRPr="00E50C15">
        <w:rPr>
          <w:bCs/>
          <w:i/>
          <w:color w:val="000000"/>
          <w:szCs w:val="24"/>
          <w:lang w:val="en-IN" w:eastAsia="en-IN"/>
        </w:rPr>
        <w:t>Pabichara's</w:t>
      </w:r>
      <w:proofErr w:type="spellEnd"/>
      <w:r w:rsidRPr="00E50C15">
        <w:rPr>
          <w:bCs/>
          <w:i/>
          <w:color w:val="000000"/>
          <w:szCs w:val="24"/>
          <w:lang w:val="en-IN" w:eastAsia="en-IN"/>
        </w:rPr>
        <w:t xml:space="preserve"> Lakuna Novel (Charles Sanders Peirce'</w:t>
      </w:r>
      <w:r>
        <w:rPr>
          <w:bCs/>
          <w:i/>
          <w:color w:val="000000"/>
          <w:szCs w:val="24"/>
          <w:lang w:val="en-IN" w:eastAsia="en-IN"/>
        </w:rPr>
        <w:t xml:space="preserve">s Semiotic Studies)". </w:t>
      </w:r>
      <w:r w:rsidRPr="00E50C15">
        <w:rPr>
          <w:bCs/>
          <w:i/>
          <w:color w:val="000000"/>
          <w:szCs w:val="24"/>
          <w:lang w:val="en-IN" w:eastAsia="en-IN"/>
        </w:rPr>
        <w:t>Indonesian</w:t>
      </w:r>
      <w:r>
        <w:rPr>
          <w:bCs/>
          <w:i/>
          <w:color w:val="000000"/>
          <w:szCs w:val="24"/>
          <w:lang w:val="en-IN" w:eastAsia="en-IN"/>
        </w:rPr>
        <w:t xml:space="preserve"> Language Education</w:t>
      </w:r>
      <w:r w:rsidRPr="00E50C15">
        <w:rPr>
          <w:bCs/>
          <w:i/>
          <w:color w:val="000000"/>
          <w:szCs w:val="24"/>
          <w:lang w:val="en-IN" w:eastAsia="en-IN"/>
        </w:rPr>
        <w:t>, Faculty of Teacher Training and Educa</w:t>
      </w:r>
      <w:r>
        <w:rPr>
          <w:bCs/>
          <w:i/>
          <w:color w:val="000000"/>
          <w:szCs w:val="24"/>
          <w:lang w:val="en-IN" w:eastAsia="en-IN"/>
        </w:rPr>
        <w:t xml:space="preserve">tion, Peradaban University. Supervisor: </w:t>
      </w:r>
      <w:proofErr w:type="spellStart"/>
      <w:r>
        <w:rPr>
          <w:bCs/>
          <w:i/>
          <w:color w:val="000000"/>
          <w:szCs w:val="24"/>
          <w:lang w:val="en-IN" w:eastAsia="en-IN"/>
        </w:rPr>
        <w:t>Mulasih</w:t>
      </w:r>
      <w:proofErr w:type="spellEnd"/>
      <w:r>
        <w:rPr>
          <w:bCs/>
          <w:i/>
          <w:color w:val="000000"/>
          <w:szCs w:val="24"/>
          <w:lang w:val="en-IN" w:eastAsia="en-IN"/>
        </w:rPr>
        <w:t xml:space="preserve">, </w:t>
      </w:r>
      <w:proofErr w:type="spellStart"/>
      <w:r>
        <w:rPr>
          <w:bCs/>
          <w:i/>
          <w:color w:val="000000"/>
          <w:szCs w:val="24"/>
          <w:lang w:val="en-IN" w:eastAsia="en-IN"/>
        </w:rPr>
        <w:t>M.</w:t>
      </w:r>
      <w:r w:rsidRPr="00E50C15">
        <w:rPr>
          <w:bCs/>
          <w:i/>
          <w:color w:val="000000"/>
          <w:szCs w:val="24"/>
          <w:lang w:val="en-IN" w:eastAsia="en-IN"/>
        </w:rPr>
        <w:t>Pd</w:t>
      </w:r>
      <w:proofErr w:type="spellEnd"/>
      <w:r w:rsidRPr="00E50C15">
        <w:rPr>
          <w:bCs/>
          <w:i/>
          <w:color w:val="000000"/>
          <w:szCs w:val="24"/>
          <w:lang w:val="en-IN" w:eastAsia="en-IN"/>
        </w:rPr>
        <w:t>.</w:t>
      </w:r>
    </w:p>
    <w:p w:rsidR="007977F9" w:rsidRPr="00E50C15" w:rsidRDefault="007977F9" w:rsidP="007977F9">
      <w:pPr>
        <w:spacing w:line="240" w:lineRule="auto"/>
        <w:jc w:val="both"/>
        <w:rPr>
          <w:b/>
          <w:bCs/>
          <w:i/>
          <w:color w:val="000000"/>
          <w:szCs w:val="24"/>
          <w:lang w:val="en-IN" w:eastAsia="en-IN"/>
        </w:rPr>
      </w:pPr>
    </w:p>
    <w:p w:rsidR="007977F9" w:rsidRDefault="007977F9" w:rsidP="007977F9">
      <w:pPr>
        <w:spacing w:line="240" w:lineRule="auto"/>
        <w:jc w:val="both"/>
        <w:rPr>
          <w:b/>
          <w:bCs/>
          <w:i/>
          <w:color w:val="000000"/>
          <w:szCs w:val="24"/>
          <w:lang w:val="en-IN" w:eastAsia="en-IN"/>
        </w:rPr>
      </w:pPr>
      <w:r w:rsidRPr="00E50C15">
        <w:rPr>
          <w:b/>
          <w:bCs/>
          <w:i/>
          <w:color w:val="000000"/>
          <w:szCs w:val="24"/>
          <w:lang w:val="en-IN" w:eastAsia="en-IN"/>
        </w:rPr>
        <w:t>Keywords: novel, semiotics, cultural acculturation</w:t>
      </w:r>
    </w:p>
    <w:p w:rsidR="007977F9" w:rsidRPr="00102B47" w:rsidRDefault="007977F9" w:rsidP="007977F9">
      <w:pPr>
        <w:spacing w:line="240" w:lineRule="auto"/>
        <w:jc w:val="both"/>
        <w:rPr>
          <w:i/>
          <w:szCs w:val="24"/>
          <w:lang w:val="en-IN" w:eastAsia="en-IN"/>
        </w:rPr>
      </w:pPr>
      <w:r w:rsidRPr="00102B47">
        <w:rPr>
          <w:i/>
          <w:color w:val="000000"/>
          <w:szCs w:val="24"/>
          <w:lang w:val="en-IN" w:eastAsia="en-IN"/>
        </w:rPr>
        <w:t> </w:t>
      </w:r>
    </w:p>
    <w:p w:rsidR="007977F9" w:rsidRDefault="007977F9" w:rsidP="007977F9">
      <w:pPr>
        <w:spacing w:line="240" w:lineRule="auto"/>
        <w:jc w:val="both"/>
        <w:rPr>
          <w:i/>
          <w:color w:val="000000"/>
          <w:szCs w:val="24"/>
          <w:lang w:val="en-IN" w:eastAsia="en-IN"/>
        </w:rPr>
      </w:pPr>
      <w:r w:rsidRPr="009E6624">
        <w:rPr>
          <w:i/>
          <w:color w:val="000000"/>
          <w:szCs w:val="24"/>
          <w:lang w:val="en-IN" w:eastAsia="en-IN"/>
        </w:rPr>
        <w:t xml:space="preserve">The background of this research is that cultural acculturation can occur for various reasons and in various forms. It can be in the form of language, cultural activities, and others. Showing cultural acculturation is one of the activities of maintaining culture. Through the novel, a writer can include elements of cultural acculturation of an area so that it can be learned from it cultural acculturation that occurs between two cultures. The novel entitled Lakuna by </w:t>
      </w:r>
      <w:proofErr w:type="spellStart"/>
      <w:r w:rsidRPr="009E6624">
        <w:rPr>
          <w:i/>
          <w:color w:val="000000"/>
          <w:szCs w:val="24"/>
          <w:lang w:val="en-IN" w:eastAsia="en-IN"/>
        </w:rPr>
        <w:t>Khrisna</w:t>
      </w:r>
      <w:proofErr w:type="spellEnd"/>
      <w:r w:rsidRPr="009E6624">
        <w:rPr>
          <w:i/>
          <w:color w:val="000000"/>
          <w:szCs w:val="24"/>
          <w:lang w:val="en-IN" w:eastAsia="en-IN"/>
        </w:rPr>
        <w:t xml:space="preserve"> </w:t>
      </w:r>
      <w:proofErr w:type="spellStart"/>
      <w:r w:rsidRPr="009E6624">
        <w:rPr>
          <w:i/>
          <w:color w:val="000000"/>
          <w:szCs w:val="24"/>
          <w:lang w:val="en-IN" w:eastAsia="en-IN"/>
        </w:rPr>
        <w:t>Pabichara</w:t>
      </w:r>
      <w:proofErr w:type="spellEnd"/>
      <w:r w:rsidRPr="009E6624">
        <w:rPr>
          <w:i/>
          <w:color w:val="000000"/>
          <w:szCs w:val="24"/>
          <w:lang w:val="en-IN" w:eastAsia="en-IN"/>
        </w:rPr>
        <w:t xml:space="preserve"> (2021) is one of the novels that contains the acculturation of Bugis and Makassar cultures. This study aims to describe the intrinsic elements of the novel Lakuna by </w:t>
      </w:r>
      <w:proofErr w:type="spellStart"/>
      <w:r w:rsidRPr="009E6624">
        <w:rPr>
          <w:i/>
          <w:color w:val="000000"/>
          <w:szCs w:val="24"/>
          <w:lang w:val="en-IN" w:eastAsia="en-IN"/>
        </w:rPr>
        <w:t>Khrisna</w:t>
      </w:r>
      <w:proofErr w:type="spellEnd"/>
      <w:r w:rsidRPr="009E6624">
        <w:rPr>
          <w:i/>
          <w:color w:val="000000"/>
          <w:szCs w:val="24"/>
          <w:lang w:val="en-IN" w:eastAsia="en-IN"/>
        </w:rPr>
        <w:t xml:space="preserve"> </w:t>
      </w:r>
      <w:proofErr w:type="spellStart"/>
      <w:r w:rsidRPr="009E6624">
        <w:rPr>
          <w:i/>
          <w:color w:val="000000"/>
          <w:szCs w:val="24"/>
          <w:lang w:val="en-IN" w:eastAsia="en-IN"/>
        </w:rPr>
        <w:t>Pabichara</w:t>
      </w:r>
      <w:proofErr w:type="spellEnd"/>
      <w:r w:rsidRPr="009E6624">
        <w:rPr>
          <w:i/>
          <w:color w:val="000000"/>
          <w:szCs w:val="24"/>
          <w:lang w:val="en-IN" w:eastAsia="en-IN"/>
        </w:rPr>
        <w:t xml:space="preserve"> and describe the acculturation of Bugis and Makassar cultures in this novel. The approach used in this study was the semiotic approach of Charles Sanders Peirce. The method used in this study is descriptive analysis. The data collection technique used is the read and record technique.</w:t>
      </w:r>
      <w:r>
        <w:rPr>
          <w:i/>
          <w:color w:val="000000"/>
          <w:szCs w:val="24"/>
          <w:lang w:val="en-IN" w:eastAsia="en-IN"/>
        </w:rPr>
        <w:t xml:space="preserve"> </w:t>
      </w:r>
      <w:r w:rsidRPr="009E6624">
        <w:rPr>
          <w:i/>
          <w:color w:val="000000"/>
          <w:szCs w:val="24"/>
          <w:lang w:val="en-IN" w:eastAsia="en-IN"/>
        </w:rPr>
        <w:t xml:space="preserve">The results showed that the intrinsic elements of this novel include themes are love and culture, the plot used is the forward plot, there are 33 characters, the setting of the place of Makassar City, the setting of the present time, the socio-cultural setting of the </w:t>
      </w:r>
      <w:proofErr w:type="spellStart"/>
      <w:r w:rsidRPr="009E6624">
        <w:rPr>
          <w:i/>
          <w:color w:val="000000"/>
          <w:szCs w:val="24"/>
          <w:lang w:val="en-IN" w:eastAsia="en-IN"/>
        </w:rPr>
        <w:t>behavior</w:t>
      </w:r>
      <w:proofErr w:type="spellEnd"/>
      <w:r w:rsidRPr="009E6624">
        <w:rPr>
          <w:i/>
          <w:color w:val="000000"/>
          <w:szCs w:val="24"/>
          <w:lang w:val="en-IN" w:eastAsia="en-IN"/>
        </w:rPr>
        <w:t xml:space="preserve"> of the social and cultural life of the Bugis and Makassar Tribes and uses the point of view of the third person of the omniscient. Found s</w:t>
      </w:r>
      <w:r>
        <w:rPr>
          <w:i/>
          <w:color w:val="000000"/>
          <w:szCs w:val="24"/>
          <w:lang w:val="en-IN" w:eastAsia="en-IN"/>
        </w:rPr>
        <w:t>igns of cultural acculturation B</w:t>
      </w:r>
      <w:r w:rsidRPr="009E6624">
        <w:rPr>
          <w:i/>
          <w:color w:val="000000"/>
          <w:szCs w:val="24"/>
          <w:lang w:val="en-IN" w:eastAsia="en-IN"/>
        </w:rPr>
        <w:t xml:space="preserve">ugis and Makassar </w:t>
      </w:r>
      <w:proofErr w:type="spellStart"/>
      <w:r w:rsidRPr="009E6624">
        <w:rPr>
          <w:i/>
          <w:color w:val="000000"/>
          <w:szCs w:val="24"/>
          <w:lang w:val="en-IN" w:eastAsia="en-IN"/>
        </w:rPr>
        <w:t>qualisign</w:t>
      </w:r>
      <w:proofErr w:type="spellEnd"/>
      <w:r w:rsidRPr="009E6624">
        <w:rPr>
          <w:i/>
          <w:color w:val="000000"/>
          <w:szCs w:val="24"/>
          <w:lang w:val="en-IN" w:eastAsia="en-IN"/>
        </w:rPr>
        <w:t xml:space="preserve"> there are 6 citations, iconic </w:t>
      </w:r>
      <w:proofErr w:type="spellStart"/>
      <w:r w:rsidRPr="009E6624">
        <w:rPr>
          <w:i/>
          <w:color w:val="000000"/>
          <w:szCs w:val="24"/>
          <w:lang w:val="en-IN" w:eastAsia="en-IN"/>
        </w:rPr>
        <w:t>sinsign</w:t>
      </w:r>
      <w:proofErr w:type="spellEnd"/>
      <w:r w:rsidRPr="009E6624">
        <w:rPr>
          <w:i/>
          <w:color w:val="000000"/>
          <w:szCs w:val="24"/>
          <w:lang w:val="en-IN" w:eastAsia="en-IN"/>
        </w:rPr>
        <w:t xml:space="preserve"> there are 5 citations, </w:t>
      </w:r>
      <w:proofErr w:type="spellStart"/>
      <w:r w:rsidRPr="009E6624">
        <w:rPr>
          <w:i/>
          <w:color w:val="000000"/>
          <w:szCs w:val="24"/>
          <w:lang w:val="en-IN" w:eastAsia="en-IN"/>
        </w:rPr>
        <w:t>rhematic</w:t>
      </w:r>
      <w:proofErr w:type="spellEnd"/>
      <w:r w:rsidRPr="009E6624">
        <w:rPr>
          <w:i/>
          <w:color w:val="000000"/>
          <w:szCs w:val="24"/>
          <w:lang w:val="en-IN" w:eastAsia="en-IN"/>
        </w:rPr>
        <w:t xml:space="preserve"> indexical </w:t>
      </w:r>
      <w:proofErr w:type="spellStart"/>
      <w:r w:rsidRPr="009E6624">
        <w:rPr>
          <w:i/>
          <w:color w:val="000000"/>
          <w:szCs w:val="24"/>
          <w:lang w:val="en-IN" w:eastAsia="en-IN"/>
        </w:rPr>
        <w:t>sinsign</w:t>
      </w:r>
      <w:proofErr w:type="spellEnd"/>
      <w:r w:rsidRPr="009E6624">
        <w:rPr>
          <w:i/>
          <w:color w:val="000000"/>
          <w:szCs w:val="24"/>
          <w:lang w:val="en-IN" w:eastAsia="en-IN"/>
        </w:rPr>
        <w:t xml:space="preserve"> there are 5 citations, </w:t>
      </w:r>
      <w:proofErr w:type="spellStart"/>
      <w:r w:rsidRPr="009E6624">
        <w:rPr>
          <w:i/>
          <w:color w:val="000000"/>
          <w:szCs w:val="24"/>
          <w:lang w:val="en-IN" w:eastAsia="en-IN"/>
        </w:rPr>
        <w:t>dicent</w:t>
      </w:r>
      <w:proofErr w:type="spellEnd"/>
      <w:r w:rsidRPr="009E6624">
        <w:rPr>
          <w:i/>
          <w:color w:val="000000"/>
          <w:szCs w:val="24"/>
          <w:lang w:val="en-IN" w:eastAsia="en-IN"/>
        </w:rPr>
        <w:t xml:space="preserve"> </w:t>
      </w:r>
      <w:proofErr w:type="spellStart"/>
      <w:r w:rsidRPr="009E6624">
        <w:rPr>
          <w:i/>
          <w:color w:val="000000"/>
          <w:szCs w:val="24"/>
          <w:lang w:val="en-IN" w:eastAsia="en-IN"/>
        </w:rPr>
        <w:t>sinsign</w:t>
      </w:r>
      <w:proofErr w:type="spellEnd"/>
      <w:r w:rsidRPr="009E6624">
        <w:rPr>
          <w:i/>
          <w:color w:val="000000"/>
          <w:szCs w:val="24"/>
          <w:lang w:val="en-IN" w:eastAsia="en-IN"/>
        </w:rPr>
        <w:t xml:space="preserve"> there are 2 citations, iconic </w:t>
      </w:r>
      <w:proofErr w:type="spellStart"/>
      <w:r w:rsidRPr="009E6624">
        <w:rPr>
          <w:i/>
          <w:color w:val="000000"/>
          <w:szCs w:val="24"/>
          <w:lang w:val="en-IN" w:eastAsia="en-IN"/>
        </w:rPr>
        <w:t>legisign</w:t>
      </w:r>
      <w:proofErr w:type="spellEnd"/>
      <w:r w:rsidRPr="009E6624">
        <w:rPr>
          <w:i/>
          <w:color w:val="000000"/>
          <w:szCs w:val="24"/>
          <w:lang w:val="en-IN" w:eastAsia="en-IN"/>
        </w:rPr>
        <w:t xml:space="preserve"> there are 10 citations, </w:t>
      </w:r>
      <w:proofErr w:type="spellStart"/>
      <w:r w:rsidRPr="009E6624">
        <w:rPr>
          <w:i/>
          <w:color w:val="000000"/>
          <w:szCs w:val="24"/>
          <w:lang w:val="en-IN" w:eastAsia="en-IN"/>
        </w:rPr>
        <w:t>rhematic</w:t>
      </w:r>
      <w:proofErr w:type="spellEnd"/>
      <w:r w:rsidRPr="009E6624">
        <w:rPr>
          <w:i/>
          <w:color w:val="000000"/>
          <w:szCs w:val="24"/>
          <w:lang w:val="en-IN" w:eastAsia="en-IN"/>
        </w:rPr>
        <w:t xml:space="preserve"> indexical </w:t>
      </w:r>
      <w:proofErr w:type="spellStart"/>
      <w:r w:rsidRPr="009E6624">
        <w:rPr>
          <w:i/>
          <w:color w:val="000000"/>
          <w:szCs w:val="24"/>
          <w:lang w:val="en-IN" w:eastAsia="en-IN"/>
        </w:rPr>
        <w:t>legisign</w:t>
      </w:r>
      <w:proofErr w:type="spellEnd"/>
      <w:r w:rsidRPr="009E6624">
        <w:rPr>
          <w:i/>
          <w:color w:val="000000"/>
          <w:szCs w:val="24"/>
          <w:lang w:val="en-IN" w:eastAsia="en-IN"/>
        </w:rPr>
        <w:t xml:space="preserve"> there are 8 citations, </w:t>
      </w:r>
      <w:proofErr w:type="spellStart"/>
      <w:r w:rsidRPr="009E6624">
        <w:rPr>
          <w:i/>
          <w:color w:val="000000"/>
          <w:szCs w:val="24"/>
          <w:lang w:val="en-IN" w:eastAsia="en-IN"/>
        </w:rPr>
        <w:t>dicent</w:t>
      </w:r>
      <w:proofErr w:type="spellEnd"/>
      <w:r w:rsidRPr="009E6624">
        <w:rPr>
          <w:i/>
          <w:color w:val="000000"/>
          <w:szCs w:val="24"/>
          <w:lang w:val="en-IN" w:eastAsia="en-IN"/>
        </w:rPr>
        <w:t xml:space="preserve"> indexical </w:t>
      </w:r>
      <w:proofErr w:type="spellStart"/>
      <w:r w:rsidRPr="009E6624">
        <w:rPr>
          <w:i/>
          <w:color w:val="000000"/>
          <w:szCs w:val="24"/>
          <w:lang w:val="en-IN" w:eastAsia="en-IN"/>
        </w:rPr>
        <w:t>legisign</w:t>
      </w:r>
      <w:proofErr w:type="spellEnd"/>
      <w:r w:rsidRPr="009E6624">
        <w:rPr>
          <w:i/>
          <w:color w:val="000000"/>
          <w:szCs w:val="24"/>
          <w:lang w:val="en-IN" w:eastAsia="en-IN"/>
        </w:rPr>
        <w:t xml:space="preserve"> there are 2 citations, </w:t>
      </w:r>
      <w:proofErr w:type="spellStart"/>
      <w:r w:rsidRPr="009E6624">
        <w:rPr>
          <w:i/>
          <w:color w:val="000000"/>
          <w:szCs w:val="24"/>
          <w:lang w:val="en-IN" w:eastAsia="en-IN"/>
        </w:rPr>
        <w:t>rhematic</w:t>
      </w:r>
      <w:proofErr w:type="spellEnd"/>
      <w:r w:rsidRPr="009E6624">
        <w:rPr>
          <w:i/>
          <w:color w:val="000000"/>
          <w:szCs w:val="24"/>
          <w:lang w:val="en-IN" w:eastAsia="en-IN"/>
        </w:rPr>
        <w:t xml:space="preserve"> symbol or symbolic </w:t>
      </w:r>
      <w:proofErr w:type="spellStart"/>
      <w:r w:rsidRPr="009E6624">
        <w:rPr>
          <w:i/>
          <w:color w:val="000000"/>
          <w:szCs w:val="24"/>
          <w:lang w:val="en-IN" w:eastAsia="en-IN"/>
        </w:rPr>
        <w:t>rheme</w:t>
      </w:r>
      <w:proofErr w:type="spellEnd"/>
      <w:r w:rsidRPr="009E6624">
        <w:rPr>
          <w:i/>
          <w:color w:val="000000"/>
          <w:szCs w:val="24"/>
          <w:lang w:val="en-IN" w:eastAsia="en-IN"/>
        </w:rPr>
        <w:t xml:space="preserve"> there are 19 quotes, </w:t>
      </w:r>
      <w:proofErr w:type="spellStart"/>
      <w:r w:rsidRPr="009E6624">
        <w:rPr>
          <w:i/>
          <w:color w:val="000000"/>
          <w:szCs w:val="24"/>
          <w:lang w:val="en-IN" w:eastAsia="en-IN"/>
        </w:rPr>
        <w:t>dicent</w:t>
      </w:r>
      <w:proofErr w:type="spellEnd"/>
      <w:r w:rsidRPr="009E6624">
        <w:rPr>
          <w:i/>
          <w:color w:val="000000"/>
          <w:szCs w:val="24"/>
          <w:lang w:val="en-IN" w:eastAsia="en-IN"/>
        </w:rPr>
        <w:t xml:space="preserve"> symbol or pro</w:t>
      </w:r>
      <w:r>
        <w:rPr>
          <w:i/>
          <w:color w:val="000000"/>
          <w:szCs w:val="24"/>
          <w:lang w:val="en-IN" w:eastAsia="en-IN"/>
        </w:rPr>
        <w:t>position there are 3 citations,</w:t>
      </w:r>
      <w:r w:rsidRPr="009E6624">
        <w:rPr>
          <w:i/>
          <w:color w:val="000000"/>
          <w:szCs w:val="24"/>
          <w:lang w:val="en-IN" w:eastAsia="en-IN"/>
        </w:rPr>
        <w:t xml:space="preserve"> and the argument there are 5 citations.</w:t>
      </w:r>
    </w:p>
    <w:p w:rsidR="007977F9" w:rsidRDefault="007977F9" w:rsidP="007977F9">
      <w:pPr>
        <w:spacing w:line="240" w:lineRule="auto"/>
        <w:jc w:val="both"/>
        <w:rPr>
          <w:i/>
          <w:color w:val="000000"/>
          <w:szCs w:val="24"/>
          <w:lang w:val="en-IN" w:eastAsia="en-IN"/>
        </w:rPr>
      </w:pPr>
    </w:p>
    <w:p w:rsidR="00347912" w:rsidRPr="007977F9" w:rsidRDefault="00347912" w:rsidP="007977F9">
      <w:pPr>
        <w:jc w:val="both"/>
        <w:rPr>
          <w:i/>
          <w:szCs w:val="24"/>
        </w:rPr>
      </w:pPr>
    </w:p>
    <w:sectPr w:rsidR="00347912" w:rsidRPr="007977F9" w:rsidSect="007977F9">
      <w:footerReference w:type="default" r:id="rId6"/>
      <w:pgSz w:w="11906" w:h="16838" w:code="9"/>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905" w:rsidRDefault="00A63905" w:rsidP="007977F9">
      <w:pPr>
        <w:spacing w:line="240" w:lineRule="auto"/>
      </w:pPr>
      <w:r>
        <w:separator/>
      </w:r>
    </w:p>
  </w:endnote>
  <w:endnote w:type="continuationSeparator" w:id="0">
    <w:p w:rsidR="00A63905" w:rsidRDefault="00A63905" w:rsidP="007977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02664"/>
      <w:docPartObj>
        <w:docPartGallery w:val="Page Numbers (Bottom of Page)"/>
        <w:docPartUnique/>
      </w:docPartObj>
    </w:sdtPr>
    <w:sdtEndPr>
      <w:rPr>
        <w:noProof/>
      </w:rPr>
    </w:sdtEndPr>
    <w:sdtContent>
      <w:p w:rsidR="007977F9" w:rsidRDefault="007977F9">
        <w:pPr>
          <w:pStyle w:val="Footer"/>
        </w:pPr>
        <w:r>
          <w:fldChar w:fldCharType="begin"/>
        </w:r>
        <w:r>
          <w:instrText xml:space="preserve"> PAGE   \* MERGEFORMAT </w:instrText>
        </w:r>
        <w:r>
          <w:fldChar w:fldCharType="separate"/>
        </w:r>
        <w:r>
          <w:rPr>
            <w:noProof/>
          </w:rPr>
          <w:t>viii</w:t>
        </w:r>
        <w:r>
          <w:rPr>
            <w:noProof/>
          </w:rPr>
          <w:fldChar w:fldCharType="end"/>
        </w:r>
      </w:p>
    </w:sdtContent>
  </w:sdt>
  <w:p w:rsidR="007977F9" w:rsidRDefault="00797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905" w:rsidRDefault="00A63905" w:rsidP="007977F9">
      <w:pPr>
        <w:spacing w:line="240" w:lineRule="auto"/>
      </w:pPr>
      <w:r>
        <w:separator/>
      </w:r>
    </w:p>
  </w:footnote>
  <w:footnote w:type="continuationSeparator" w:id="0">
    <w:p w:rsidR="00A63905" w:rsidRDefault="00A63905" w:rsidP="007977F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F9"/>
    <w:rsid w:val="00347912"/>
    <w:rsid w:val="007977F9"/>
    <w:rsid w:val="00A639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7E4D9"/>
  <w15:chartTrackingRefBased/>
  <w15:docId w15:val="{A42DA40E-C19F-4AC1-BFBB-FCA1FEEA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F9"/>
    <w:pPr>
      <w:spacing w:after="0" w:line="360" w:lineRule="auto"/>
      <w:jc w:val="center"/>
    </w:pPr>
    <w:rPr>
      <w:rFonts w:ascii="Times New Roman" w:eastAsia="Times New Roman" w:hAnsi="Times New Roman" w:cs="Times New Roman"/>
      <w:sz w:val="24"/>
      <w:lang w:val="en-US"/>
    </w:rPr>
  </w:style>
  <w:style w:type="paragraph" w:styleId="Heading1">
    <w:name w:val="heading 1"/>
    <w:basedOn w:val="Normal"/>
    <w:next w:val="Normal"/>
    <w:link w:val="Heading1Char"/>
    <w:uiPriority w:val="9"/>
    <w:qFormat/>
    <w:rsid w:val="007977F9"/>
    <w:pPr>
      <w:outlineLvl w:val="0"/>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7F9"/>
    <w:rPr>
      <w:rFonts w:ascii="Times New Roman" w:eastAsia="Times New Roman" w:hAnsi="Times New Roman" w:cs="Times New Roman"/>
      <w:b/>
      <w:sz w:val="24"/>
      <w:szCs w:val="24"/>
      <w:lang w:val="en-US"/>
    </w:rPr>
  </w:style>
  <w:style w:type="paragraph" w:styleId="Header">
    <w:name w:val="header"/>
    <w:basedOn w:val="Normal"/>
    <w:link w:val="HeaderChar"/>
    <w:uiPriority w:val="99"/>
    <w:unhideWhenUsed/>
    <w:rsid w:val="007977F9"/>
    <w:pPr>
      <w:tabs>
        <w:tab w:val="center" w:pos="4513"/>
        <w:tab w:val="right" w:pos="9026"/>
      </w:tabs>
      <w:spacing w:line="240" w:lineRule="auto"/>
    </w:pPr>
  </w:style>
  <w:style w:type="character" w:customStyle="1" w:styleId="HeaderChar">
    <w:name w:val="Header Char"/>
    <w:basedOn w:val="DefaultParagraphFont"/>
    <w:link w:val="Header"/>
    <w:uiPriority w:val="99"/>
    <w:rsid w:val="007977F9"/>
    <w:rPr>
      <w:rFonts w:ascii="Times New Roman" w:eastAsia="Times New Roman" w:hAnsi="Times New Roman" w:cs="Times New Roman"/>
      <w:sz w:val="24"/>
      <w:lang w:val="en-US"/>
    </w:rPr>
  </w:style>
  <w:style w:type="paragraph" w:styleId="Footer">
    <w:name w:val="footer"/>
    <w:basedOn w:val="Normal"/>
    <w:link w:val="FooterChar"/>
    <w:uiPriority w:val="99"/>
    <w:unhideWhenUsed/>
    <w:rsid w:val="007977F9"/>
    <w:pPr>
      <w:tabs>
        <w:tab w:val="center" w:pos="4513"/>
        <w:tab w:val="right" w:pos="9026"/>
      </w:tabs>
      <w:spacing w:line="240" w:lineRule="auto"/>
    </w:pPr>
  </w:style>
  <w:style w:type="character" w:customStyle="1" w:styleId="FooterChar">
    <w:name w:val="Footer Char"/>
    <w:basedOn w:val="DefaultParagraphFont"/>
    <w:link w:val="Footer"/>
    <w:uiPriority w:val="99"/>
    <w:rsid w:val="007977F9"/>
    <w:rPr>
      <w:rFonts w:ascii="Times New Roman" w:eastAsia="Times New Roman"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760</Words>
  <Characters>4334</Characters>
  <Application>Microsoft Office Word</Application>
  <DocSecurity>0</DocSecurity>
  <Lines>36</Lines>
  <Paragraphs>10</Paragraphs>
  <ScaleCrop>false</ScaleCrop>
  <Company>TeamOs</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2022-08-17T11:28:00Z</dcterms:created>
  <dcterms:modified xsi:type="dcterms:W3CDTF">2022-08-17T11:33:00Z</dcterms:modified>
</cp:coreProperties>
</file>